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9DA47" w14:textId="516B8970" w:rsidR="00856126" w:rsidRDefault="0026620F">
      <w:pPr>
        <w:rPr>
          <w:lang w:val="mi-NZ"/>
        </w:rPr>
      </w:pPr>
      <w:r>
        <w:rPr>
          <w:lang w:val="mi-NZ"/>
        </w:rPr>
        <w:t xml:space="preserve">Template Letter </w:t>
      </w:r>
      <w:r w:rsidR="00F35763">
        <w:rPr>
          <w:lang w:val="mi-NZ"/>
        </w:rPr>
        <w:t>2</w:t>
      </w:r>
      <w:r>
        <w:rPr>
          <w:lang w:val="mi-NZ"/>
        </w:rPr>
        <w:t>: Writing to a</w:t>
      </w:r>
      <w:r w:rsidR="00F35763">
        <w:rPr>
          <w:lang w:val="mi-NZ"/>
        </w:rPr>
        <w:t xml:space="preserve"> Coalition MP or Minister</w:t>
      </w:r>
      <w:r>
        <w:rPr>
          <w:lang w:val="mi-NZ"/>
        </w:rPr>
        <w:t xml:space="preserve"> </w:t>
      </w:r>
    </w:p>
    <w:p w14:paraId="56CF0D10" w14:textId="319B8D5D" w:rsidR="0026620F" w:rsidRDefault="0026620F">
      <w:pPr>
        <w:rPr>
          <w:lang w:val="mi-NZ"/>
        </w:rPr>
      </w:pPr>
      <w:r>
        <w:rPr>
          <w:lang w:val="mi-NZ"/>
        </w:rPr>
        <w:t>The goal of writing to a</w:t>
      </w:r>
      <w:r w:rsidR="00F35763">
        <w:rPr>
          <w:lang w:val="mi-NZ"/>
        </w:rPr>
        <w:t xml:space="preserve"> government </w:t>
      </w:r>
      <w:r>
        <w:rPr>
          <w:lang w:val="mi-NZ"/>
        </w:rPr>
        <w:t xml:space="preserve">MP </w:t>
      </w:r>
      <w:r w:rsidR="00F35763">
        <w:rPr>
          <w:lang w:val="mi-NZ"/>
        </w:rPr>
        <w:t xml:space="preserve">or Minister </w:t>
      </w:r>
      <w:r>
        <w:rPr>
          <w:lang w:val="mi-NZ"/>
        </w:rPr>
        <w:t xml:space="preserve">(from </w:t>
      </w:r>
      <w:r w:rsidR="00F35763">
        <w:rPr>
          <w:lang w:val="mi-NZ"/>
        </w:rPr>
        <w:t>National</w:t>
      </w:r>
      <w:r>
        <w:rPr>
          <w:lang w:val="mi-NZ"/>
        </w:rPr>
        <w:t xml:space="preserve">, </w:t>
      </w:r>
      <w:r w:rsidR="00F35763">
        <w:rPr>
          <w:lang w:val="mi-NZ"/>
        </w:rPr>
        <w:t>Act</w:t>
      </w:r>
      <w:r>
        <w:rPr>
          <w:lang w:val="mi-NZ"/>
        </w:rPr>
        <w:t xml:space="preserve"> or</w:t>
      </w:r>
      <w:r w:rsidR="00F35763">
        <w:rPr>
          <w:lang w:val="mi-NZ"/>
        </w:rPr>
        <w:t xml:space="preserve"> New Zealand First</w:t>
      </w:r>
      <w:r>
        <w:rPr>
          <w:lang w:val="mi-NZ"/>
        </w:rPr>
        <w:t xml:space="preserve">) is to </w:t>
      </w:r>
      <w:r w:rsidR="00F35763">
        <w:rPr>
          <w:lang w:val="mi-NZ"/>
        </w:rPr>
        <w:t xml:space="preserve">put pressure on them </w:t>
      </w:r>
      <w:r w:rsidR="0084114E">
        <w:rPr>
          <w:lang w:val="mi-NZ"/>
        </w:rPr>
        <w:t xml:space="preserve">to resolve the collective agreement negotiations in a fair and timely manner. </w:t>
      </w:r>
    </w:p>
    <w:p w14:paraId="74A6C665" w14:textId="7E09A841" w:rsidR="0026620F" w:rsidRDefault="0026620F">
      <w:pPr>
        <w:rPr>
          <w:lang w:val="mi-NZ"/>
        </w:rPr>
      </w:pPr>
      <w:r>
        <w:rPr>
          <w:lang w:val="mi-NZ"/>
        </w:rPr>
        <w:t xml:space="preserve">It is important to tell personalise this letter and tell your story. This is more powerful and more persuasive than sticking to the facts. </w:t>
      </w:r>
    </w:p>
    <w:p w14:paraId="72442199" w14:textId="77777777" w:rsidR="0026620F" w:rsidRDefault="0026620F">
      <w:pPr>
        <w:rPr>
          <w:lang w:val="mi-NZ"/>
        </w:rPr>
      </w:pPr>
    </w:p>
    <w:p w14:paraId="6C0DB7B2" w14:textId="5B54CD19" w:rsidR="0026620F" w:rsidRDefault="0026620F">
      <w:pPr>
        <w:rPr>
          <w:lang w:val="mi-NZ"/>
        </w:rPr>
      </w:pPr>
      <w:r>
        <w:rPr>
          <w:lang w:val="mi-NZ"/>
        </w:rPr>
        <w:t xml:space="preserve">Tēnā koe </w:t>
      </w:r>
      <w:r w:rsidRPr="0026620F">
        <w:rPr>
          <w:highlight w:val="yellow"/>
          <w:lang w:val="mi-NZ"/>
        </w:rPr>
        <w:t>[MP</w:t>
      </w:r>
      <w:r w:rsidR="0084114E">
        <w:rPr>
          <w:highlight w:val="yellow"/>
          <w:lang w:val="mi-NZ"/>
        </w:rPr>
        <w:t xml:space="preserve"> or Minister’s</w:t>
      </w:r>
      <w:r w:rsidRPr="0026620F">
        <w:rPr>
          <w:highlight w:val="yellow"/>
          <w:lang w:val="mi-NZ"/>
        </w:rPr>
        <w:t xml:space="preserve"> name]</w:t>
      </w:r>
      <w:r>
        <w:rPr>
          <w:lang w:val="mi-NZ"/>
        </w:rPr>
        <w:t xml:space="preserve"> </w:t>
      </w:r>
    </w:p>
    <w:p w14:paraId="32FF99AA" w14:textId="717FE19D" w:rsidR="0026620F" w:rsidRDefault="0026620F">
      <w:pPr>
        <w:rPr>
          <w:lang w:val="mi-NZ"/>
        </w:rPr>
      </w:pPr>
      <w:r>
        <w:rPr>
          <w:lang w:val="mi-NZ"/>
        </w:rPr>
        <w:t xml:space="preserve">My name is </w:t>
      </w:r>
      <w:r w:rsidRPr="0026620F">
        <w:rPr>
          <w:highlight w:val="yellow"/>
          <w:lang w:val="mi-NZ"/>
        </w:rPr>
        <w:t>[Your name]</w:t>
      </w:r>
      <w:r>
        <w:rPr>
          <w:lang w:val="mi-NZ"/>
        </w:rPr>
        <w:t xml:space="preserve"> and I am a teacher of </w:t>
      </w:r>
      <w:r w:rsidRPr="0026620F">
        <w:rPr>
          <w:highlight w:val="yellow"/>
          <w:lang w:val="mi-NZ"/>
        </w:rPr>
        <w:t>[subjects/roles]</w:t>
      </w:r>
      <w:r>
        <w:rPr>
          <w:lang w:val="mi-NZ"/>
        </w:rPr>
        <w:t xml:space="preserve"> at </w:t>
      </w:r>
      <w:r w:rsidRPr="0026620F">
        <w:rPr>
          <w:highlight w:val="yellow"/>
          <w:lang w:val="mi-NZ"/>
        </w:rPr>
        <w:t>[school]</w:t>
      </w:r>
      <w:r>
        <w:rPr>
          <w:lang w:val="mi-NZ"/>
        </w:rPr>
        <w:t xml:space="preserve">. </w:t>
      </w:r>
    </w:p>
    <w:p w14:paraId="6747127F" w14:textId="5066D5D4" w:rsidR="0026620F" w:rsidRDefault="0026620F">
      <w:pPr>
        <w:rPr>
          <w:lang w:val="mi-NZ"/>
        </w:rPr>
      </w:pPr>
      <w:r>
        <w:rPr>
          <w:lang w:val="mi-NZ"/>
        </w:rPr>
        <w:t xml:space="preserve">I am writing to </w:t>
      </w:r>
      <w:r w:rsidR="0084114E">
        <w:rPr>
          <w:lang w:val="mi-NZ"/>
        </w:rPr>
        <w:t xml:space="preserve">express concern and disappointment </w:t>
      </w:r>
      <w:r w:rsidR="00DB1A6E">
        <w:rPr>
          <w:lang w:val="mi-NZ"/>
        </w:rPr>
        <w:t xml:space="preserve">at the progress of the Secondary Teachers’ Collective Agreement negotiations. </w:t>
      </w:r>
      <w:r>
        <w:rPr>
          <w:lang w:val="mi-NZ"/>
        </w:rPr>
        <w:t xml:space="preserve">Schools create communities and provide opportunities for our students, and teachers are an essential part of that mahi. It is important that teachers are paid fairly for the work they do, and are resourced to meet the growing needs of our students. </w:t>
      </w:r>
    </w:p>
    <w:p w14:paraId="48CD73B7" w14:textId="45CEAA2D" w:rsidR="0026620F" w:rsidRDefault="0026620F">
      <w:pPr>
        <w:rPr>
          <w:lang w:val="mi-NZ"/>
        </w:rPr>
      </w:pPr>
      <w:r w:rsidRPr="00AA7A06">
        <w:rPr>
          <w:highlight w:val="yellow"/>
          <w:lang w:val="mi-NZ"/>
        </w:rPr>
        <w:t>[Your story here – add a few sentences about how the cost of living crisis is affecting you, what mental health and pastoral care needs you are seeing in your classrooms, the workload challenges of constant curriculum and assessment changes, or whatever issue you feel most passionate about]</w:t>
      </w:r>
      <w:r>
        <w:rPr>
          <w:lang w:val="mi-NZ"/>
        </w:rPr>
        <w:t xml:space="preserve"> </w:t>
      </w:r>
    </w:p>
    <w:p w14:paraId="12037B10" w14:textId="71F960B4" w:rsidR="0026620F" w:rsidRDefault="000257A5">
      <w:pPr>
        <w:rPr>
          <w:lang w:val="mi-NZ"/>
        </w:rPr>
      </w:pPr>
      <w:r>
        <w:rPr>
          <w:lang w:val="mi-NZ"/>
        </w:rPr>
        <w:t>Offers to da</w:t>
      </w:r>
      <w:r w:rsidR="003A5A2A">
        <w:rPr>
          <w:lang w:val="mi-NZ"/>
        </w:rPr>
        <w:t>te have not</w:t>
      </w:r>
      <w:r w:rsidR="00AA7A06">
        <w:rPr>
          <w:lang w:val="mi-NZ"/>
        </w:rPr>
        <w:t xml:space="preserve"> address</w:t>
      </w:r>
      <w:r w:rsidR="003A5A2A">
        <w:rPr>
          <w:lang w:val="mi-NZ"/>
        </w:rPr>
        <w:t>ed</w:t>
      </w:r>
      <w:r w:rsidR="00AA7A06">
        <w:rPr>
          <w:lang w:val="mi-NZ"/>
        </w:rPr>
        <w:t xml:space="preserve"> any of these issues. The pay offer was not enough to address the teacher supply crisis, and there were no offers for time allowances for teachers to address students’ pastoral care needs, or any professional learning resourcing to help teachers keep up with the rapid changes in curriculum and technology. </w:t>
      </w:r>
    </w:p>
    <w:p w14:paraId="339E4261" w14:textId="06FFC4D7" w:rsidR="00AA7A06" w:rsidRDefault="00AA7A06">
      <w:pPr>
        <w:rPr>
          <w:lang w:val="mi-NZ"/>
        </w:rPr>
      </w:pPr>
      <w:r>
        <w:rPr>
          <w:lang w:val="mi-NZ"/>
        </w:rPr>
        <w:t>Our rangitahi deserve better than this</w:t>
      </w:r>
      <w:r w:rsidR="00DB1A6E">
        <w:rPr>
          <w:lang w:val="mi-NZ"/>
        </w:rPr>
        <w:t xml:space="preserve">. </w:t>
      </w:r>
    </w:p>
    <w:p w14:paraId="3D28C820" w14:textId="5EED5A5C" w:rsidR="00AA7A06" w:rsidRDefault="00AA7A06">
      <w:pPr>
        <w:rPr>
          <w:lang w:val="mi-NZ"/>
        </w:rPr>
      </w:pPr>
      <w:r>
        <w:rPr>
          <w:lang w:val="mi-NZ"/>
        </w:rPr>
        <w:t xml:space="preserve">Nāku noa, nā </w:t>
      </w:r>
    </w:p>
    <w:p w14:paraId="53D78516" w14:textId="7F111EF5" w:rsidR="00AA7A06" w:rsidRPr="0026620F" w:rsidRDefault="00AA7A06">
      <w:pPr>
        <w:rPr>
          <w:lang w:val="mi-NZ"/>
        </w:rPr>
      </w:pPr>
      <w:r w:rsidRPr="00AA7A06">
        <w:rPr>
          <w:highlight w:val="yellow"/>
          <w:lang w:val="mi-NZ"/>
        </w:rPr>
        <w:t>[Your name]</w:t>
      </w:r>
    </w:p>
    <w:sectPr w:rsidR="00AA7A06" w:rsidRPr="002662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6620F"/>
    <w:rsid w:val="000257A5"/>
    <w:rsid w:val="00054BB3"/>
    <w:rsid w:val="001B0131"/>
    <w:rsid w:val="0026620F"/>
    <w:rsid w:val="003A5A2A"/>
    <w:rsid w:val="007B7746"/>
    <w:rsid w:val="0084114E"/>
    <w:rsid w:val="00856126"/>
    <w:rsid w:val="009846C4"/>
    <w:rsid w:val="009B0955"/>
    <w:rsid w:val="00AA7A06"/>
    <w:rsid w:val="00AB471B"/>
    <w:rsid w:val="00DB1A6E"/>
    <w:rsid w:val="00EE6EE1"/>
    <w:rsid w:val="00F357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D157E"/>
  <w15:chartTrackingRefBased/>
  <w15:docId w15:val="{1C8A9F3C-4289-4558-BFB8-537DA8DF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20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6620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6620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6620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6620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662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2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2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2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20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6620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6620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6620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6620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662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2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2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20F"/>
    <w:rPr>
      <w:rFonts w:eastAsiaTheme="majorEastAsia" w:cstheme="majorBidi"/>
      <w:color w:val="272727" w:themeColor="text1" w:themeTint="D8"/>
    </w:rPr>
  </w:style>
  <w:style w:type="paragraph" w:styleId="Title">
    <w:name w:val="Title"/>
    <w:basedOn w:val="Normal"/>
    <w:next w:val="Normal"/>
    <w:link w:val="TitleChar"/>
    <w:uiPriority w:val="10"/>
    <w:qFormat/>
    <w:rsid w:val="002662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2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20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2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2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620F"/>
    <w:rPr>
      <w:i/>
      <w:iCs/>
      <w:color w:val="404040" w:themeColor="text1" w:themeTint="BF"/>
    </w:rPr>
  </w:style>
  <w:style w:type="paragraph" w:styleId="ListParagraph">
    <w:name w:val="List Paragraph"/>
    <w:basedOn w:val="Normal"/>
    <w:uiPriority w:val="34"/>
    <w:qFormat/>
    <w:rsid w:val="0026620F"/>
    <w:pPr>
      <w:ind w:left="720"/>
      <w:contextualSpacing/>
    </w:pPr>
  </w:style>
  <w:style w:type="character" w:styleId="IntenseEmphasis">
    <w:name w:val="Intense Emphasis"/>
    <w:basedOn w:val="DefaultParagraphFont"/>
    <w:uiPriority w:val="21"/>
    <w:qFormat/>
    <w:rsid w:val="0026620F"/>
    <w:rPr>
      <w:i/>
      <w:iCs/>
      <w:color w:val="365F91" w:themeColor="accent1" w:themeShade="BF"/>
    </w:rPr>
  </w:style>
  <w:style w:type="paragraph" w:styleId="IntenseQuote">
    <w:name w:val="Intense Quote"/>
    <w:basedOn w:val="Normal"/>
    <w:next w:val="Normal"/>
    <w:link w:val="IntenseQuoteChar"/>
    <w:uiPriority w:val="30"/>
    <w:qFormat/>
    <w:rsid w:val="0026620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6620F"/>
    <w:rPr>
      <w:i/>
      <w:iCs/>
      <w:color w:val="365F91" w:themeColor="accent1" w:themeShade="BF"/>
    </w:rPr>
  </w:style>
  <w:style w:type="character" w:styleId="IntenseReference">
    <w:name w:val="Intense Reference"/>
    <w:basedOn w:val="DefaultParagraphFont"/>
    <w:uiPriority w:val="32"/>
    <w:qFormat/>
    <w:rsid w:val="0026620F"/>
    <w:rPr>
      <w:b/>
      <w:bCs/>
      <w:smallCaps/>
      <w:color w:val="365F91" w:themeColor="accent1" w:themeShade="BF"/>
      <w:spacing w:val="5"/>
    </w:rPr>
  </w:style>
  <w:style w:type="character" w:styleId="Hyperlink">
    <w:name w:val="Hyperlink"/>
    <w:basedOn w:val="DefaultParagraphFont"/>
    <w:uiPriority w:val="99"/>
    <w:unhideWhenUsed/>
    <w:rsid w:val="00AA7A06"/>
    <w:rPr>
      <w:color w:val="0000FF" w:themeColor="hyperlink"/>
      <w:u w:val="single"/>
    </w:rPr>
  </w:style>
  <w:style w:type="character" w:styleId="UnresolvedMention">
    <w:name w:val="Unresolved Mention"/>
    <w:basedOn w:val="DefaultParagraphFont"/>
    <w:uiPriority w:val="99"/>
    <w:semiHidden/>
    <w:unhideWhenUsed/>
    <w:rsid w:val="00AA7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Haugh-Leach</dc:creator>
  <cp:keywords/>
  <dc:description/>
  <cp:lastModifiedBy>Susan Haugh-Leach</cp:lastModifiedBy>
  <cp:revision>11</cp:revision>
  <dcterms:created xsi:type="dcterms:W3CDTF">2025-08-28T03:54:00Z</dcterms:created>
  <dcterms:modified xsi:type="dcterms:W3CDTF">2025-08-28T23:52:00Z</dcterms:modified>
</cp:coreProperties>
</file>